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426"/>
        <w:jc w:val="right"/>
        <w:rPr>
          <w:rFonts w:ascii="Times New Roman" w:hAnsi="Times New Roman" w:cs="Times New Roman"/>
          <w:bCs w:val="0"/>
          <w:i/>
          <w:color w:val="auto"/>
        </w:rPr>
      </w:pPr>
      <w:r w:rsidRPr="00D877FC">
        <w:rPr>
          <w:rFonts w:ascii="Times New Roman" w:hAnsi="Times New Roman" w:cs="Times New Roman"/>
          <w:bCs w:val="0"/>
          <w:i/>
          <w:color w:val="auto"/>
        </w:rPr>
        <w:t>Załącznik Nr 6 do SIWZ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426"/>
        <w:rPr>
          <w:rFonts w:ascii="Times New Roman" w:hAnsi="Times New Roman" w:cs="Times New Roman"/>
          <w:bCs w:val="0"/>
          <w:i/>
          <w:color w:val="FF0000"/>
        </w:rPr>
      </w:pPr>
      <w:r w:rsidRPr="00D877FC">
        <w:rPr>
          <w:rFonts w:ascii="Times New Roman" w:hAnsi="Times New Roman" w:cs="Times New Roman"/>
          <w:bCs w:val="0"/>
          <w:color w:val="FF0000"/>
        </w:rPr>
        <w:t>Zmia</w:t>
      </w:r>
      <w:r w:rsidR="00D22342">
        <w:rPr>
          <w:rFonts w:ascii="Times New Roman" w:hAnsi="Times New Roman" w:cs="Times New Roman"/>
          <w:bCs w:val="0"/>
          <w:color w:val="FF0000"/>
        </w:rPr>
        <w:t>na załącznika dokonana w dniu 31</w:t>
      </w:r>
      <w:r w:rsidRPr="00D877FC">
        <w:rPr>
          <w:rFonts w:ascii="Times New Roman" w:hAnsi="Times New Roman" w:cs="Times New Roman"/>
          <w:bCs w:val="0"/>
          <w:color w:val="FF0000"/>
        </w:rPr>
        <w:t xml:space="preserve">.08.2020r.( dodana treść oznaczona czerwoną czcionką ) </w:t>
      </w:r>
      <w:r w:rsidRPr="00D877FC">
        <w:rPr>
          <w:rFonts w:ascii="Times New Roman" w:hAnsi="Times New Roman" w:cs="Times New Roman"/>
          <w:bCs w:val="0"/>
          <w:iCs/>
          <w:color w:val="FF0000"/>
        </w:rPr>
        <w:tab/>
      </w:r>
    </w:p>
    <w:p w:rsidR="003E09AF" w:rsidRPr="00D877FC" w:rsidRDefault="003E09AF" w:rsidP="003E09AF">
      <w:pPr>
        <w:tabs>
          <w:tab w:val="left" w:pos="2340"/>
        </w:tabs>
        <w:jc w:val="both"/>
        <w:rPr>
          <w:rFonts w:ascii="Times New Roman" w:hAnsi="Times New Roman" w:cs="Times New Roman"/>
          <w:color w:val="auto"/>
        </w:rPr>
      </w:pPr>
      <w:r w:rsidRPr="00D877FC">
        <w:rPr>
          <w:rFonts w:ascii="Times New Roman" w:hAnsi="Times New Roman" w:cs="Times New Roman"/>
          <w:color w:val="auto"/>
        </w:rPr>
        <w:t xml:space="preserve">Wojewódzki Podkarpacki Szpital Psychiatryczny </w:t>
      </w:r>
    </w:p>
    <w:p w:rsidR="003E09AF" w:rsidRPr="00D877FC" w:rsidRDefault="003E09AF" w:rsidP="003E09AF">
      <w:pPr>
        <w:tabs>
          <w:tab w:val="left" w:pos="2340"/>
        </w:tabs>
        <w:jc w:val="both"/>
        <w:rPr>
          <w:rFonts w:ascii="Times New Roman" w:hAnsi="Times New Roman" w:cs="Times New Roman"/>
          <w:color w:val="auto"/>
        </w:rPr>
      </w:pPr>
      <w:r w:rsidRPr="00D877FC">
        <w:rPr>
          <w:rFonts w:ascii="Times New Roman" w:hAnsi="Times New Roman" w:cs="Times New Roman"/>
          <w:color w:val="auto"/>
        </w:rPr>
        <w:t>im. prof. Eugeniusza Brzezickiego w Żurawicy,</w:t>
      </w:r>
    </w:p>
    <w:p w:rsidR="003E09AF" w:rsidRPr="00D877FC" w:rsidRDefault="003E09AF" w:rsidP="003E09AF">
      <w:pPr>
        <w:tabs>
          <w:tab w:val="left" w:pos="2340"/>
        </w:tabs>
        <w:jc w:val="both"/>
        <w:rPr>
          <w:rFonts w:ascii="Times New Roman" w:hAnsi="Times New Roman" w:cs="Times New Roman"/>
          <w:color w:val="auto"/>
        </w:rPr>
      </w:pPr>
      <w:r w:rsidRPr="00D877FC">
        <w:rPr>
          <w:rFonts w:ascii="Times New Roman" w:hAnsi="Times New Roman" w:cs="Times New Roman"/>
          <w:color w:val="auto"/>
        </w:rPr>
        <w:t xml:space="preserve"> ul. Różana 9, 37-710 Żurawica</w:t>
      </w:r>
    </w:p>
    <w:p w:rsidR="003E09AF" w:rsidRPr="00D877FC" w:rsidRDefault="003E09AF" w:rsidP="003E09AF">
      <w:pPr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Wykonawca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 w:hanging="540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.......................................................................................................................................................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0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.......................................................................................................................................................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 w:hanging="540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(pełna nazwa/firma wg KRS/</w:t>
      </w:r>
      <w:proofErr w:type="spellStart"/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CEiDG</w:t>
      </w:r>
      <w:proofErr w:type="spellEnd"/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,</w:t>
      </w: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ab/>
        <w:t xml:space="preserve"> adres w zależności od podmiotu: NIP/PESEL), 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 w:hanging="540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 w:hanging="540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reprezentowany przez: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.......................................................................................................................................................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0"/>
          <w:tab w:val="center" w:pos="4536"/>
          <w:tab w:val="right" w:pos="9072"/>
        </w:tabs>
        <w:ind w:left="540" w:hanging="540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.......................................................................................................................................................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(imię, nazwisko, stanowisko/podstawa do reprezentacji)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540"/>
          <w:tab w:val="right" w:pos="9072"/>
        </w:tabs>
        <w:rPr>
          <w:rFonts w:ascii="Times New Roman" w:hAnsi="Times New Roman" w:cs="Times New Roman"/>
          <w:iCs/>
          <w:color w:val="auto"/>
        </w:rPr>
      </w:pPr>
      <w:r w:rsidRPr="00D877FC">
        <w:rPr>
          <w:rFonts w:ascii="Times New Roman" w:hAnsi="Times New Roman" w:cs="Times New Roman"/>
          <w:iCs/>
          <w:color w:val="auto"/>
        </w:rPr>
        <w:t>Oświadczam/y, że :</w:t>
      </w:r>
    </w:p>
    <w:p w:rsidR="003E09AF" w:rsidRPr="00D877FC" w:rsidRDefault="003E09AF" w:rsidP="003E09AF">
      <w:pPr>
        <w:tabs>
          <w:tab w:val="left" w:pos="540"/>
          <w:tab w:val="right" w:pos="9072"/>
        </w:tabs>
        <w:rPr>
          <w:rFonts w:ascii="Times New Roman" w:hAnsi="Times New Roman" w:cs="Times New Roman"/>
          <w:iCs/>
          <w:color w:val="auto"/>
        </w:rPr>
      </w:pPr>
    </w:p>
    <w:p w:rsidR="003E09AF" w:rsidRPr="00D877FC" w:rsidRDefault="003E09AF" w:rsidP="003E09AF">
      <w:pPr>
        <w:tabs>
          <w:tab w:val="left" w:pos="540"/>
          <w:tab w:val="right" w:pos="9072"/>
        </w:tabs>
        <w:rPr>
          <w:rFonts w:ascii="Times New Roman" w:hAnsi="Times New Roman" w:cs="Times New Roman"/>
          <w:b w:val="0"/>
          <w:iCs/>
          <w:color w:val="auto"/>
        </w:rPr>
      </w:pPr>
      <w:r w:rsidRPr="00D877FC">
        <w:rPr>
          <w:rFonts w:ascii="Times New Roman" w:hAnsi="Times New Roman" w:cs="Times New Roman"/>
          <w:iCs/>
          <w:color w:val="auto"/>
        </w:rPr>
        <w:t xml:space="preserve">a) </w:t>
      </w:r>
      <w:r w:rsidRPr="00D877FC">
        <w:rPr>
          <w:rFonts w:ascii="Times New Roman" w:hAnsi="Times New Roman" w:cs="Times New Roman"/>
          <w:bCs w:val="0"/>
          <w:color w:val="auto"/>
        </w:rPr>
        <w:t xml:space="preserve">dotyczy  Części  </w:t>
      </w:r>
      <w:r w:rsidRPr="00D877FC">
        <w:rPr>
          <w:rFonts w:ascii="Times New Roman" w:hAnsi="Times New Roman" w:cs="Times New Roman"/>
          <w:b w:val="0"/>
          <w:iCs/>
          <w:color w:val="auto"/>
        </w:rPr>
        <w:t>od nr 1 do nr 11</w:t>
      </w:r>
    </w:p>
    <w:p w:rsidR="003E09AF" w:rsidRPr="00D877FC" w:rsidRDefault="003E09AF" w:rsidP="003E09AF">
      <w:pPr>
        <w:tabs>
          <w:tab w:val="left" w:pos="540"/>
          <w:tab w:val="right" w:pos="9072"/>
        </w:tabs>
        <w:ind w:left="284" w:hanging="284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iCs/>
          <w:color w:val="auto"/>
        </w:rPr>
        <w:t xml:space="preserve">    oferowane przedmioty zamówienia  spełniają wymagania zawarte w</w:t>
      </w:r>
      <w:r w:rsidRPr="00D877FC">
        <w:rPr>
          <w:rFonts w:ascii="Times New Roman" w:hAnsi="Times New Roman" w:cs="Times New Roman"/>
          <w:b w:val="0"/>
          <w:bCs w:val="0"/>
          <w:color w:val="auto"/>
        </w:rPr>
        <w:t xml:space="preserve"> formularzach asortymentowo-cenowych;</w:t>
      </w:r>
    </w:p>
    <w:p w:rsidR="003E09AF" w:rsidRPr="00D877FC" w:rsidRDefault="003E09AF" w:rsidP="003E09AF">
      <w:pPr>
        <w:tabs>
          <w:tab w:val="left" w:pos="540"/>
          <w:tab w:val="right" w:pos="9072"/>
        </w:tabs>
        <w:ind w:left="284" w:hanging="284"/>
        <w:rPr>
          <w:rFonts w:ascii="Times New Roman" w:hAnsi="Times New Roman" w:cs="Times New Roman"/>
          <w:b w:val="0"/>
          <w:bCs w:val="0"/>
          <w:color w:val="auto"/>
        </w:rPr>
      </w:pPr>
    </w:p>
    <w:p w:rsidR="003E09AF" w:rsidRPr="00D877FC" w:rsidRDefault="003E09AF" w:rsidP="003E09AF">
      <w:pPr>
        <w:tabs>
          <w:tab w:val="left" w:pos="540"/>
          <w:tab w:val="right" w:pos="9072"/>
        </w:tabs>
        <w:ind w:left="284" w:hanging="284"/>
        <w:rPr>
          <w:rFonts w:ascii="Times New Roman" w:hAnsi="Times New Roman" w:cs="Times New Roman"/>
          <w:bCs w:val="0"/>
          <w:color w:val="auto"/>
        </w:rPr>
      </w:pPr>
      <w:r w:rsidRPr="00D877FC">
        <w:rPr>
          <w:rFonts w:ascii="Times New Roman" w:hAnsi="Times New Roman" w:cs="Times New Roman"/>
          <w:bCs w:val="0"/>
          <w:color w:val="auto"/>
        </w:rPr>
        <w:t>b) dotyczy  Części  nr 1*, 2*, 3*, 4*, 5*, 6*</w:t>
      </w:r>
    </w:p>
    <w:p w:rsidR="003E09AF" w:rsidRPr="00D877FC" w:rsidRDefault="003E09AF" w:rsidP="003E09AF">
      <w:pPr>
        <w:ind w:left="284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iCs/>
          <w:color w:val="auto"/>
        </w:rPr>
        <w:t xml:space="preserve">oferowane przedmioty zamówienia w Części nr .............................. są </w:t>
      </w:r>
      <w:r w:rsidRPr="00D877FC">
        <w:rPr>
          <w:rFonts w:ascii="Times New Roman" w:hAnsi="Times New Roman" w:cs="Times New Roman"/>
          <w:b w:val="0"/>
          <w:bCs w:val="0"/>
          <w:color w:val="auto"/>
        </w:rPr>
        <w:t>produktami leczniczymi dopuszczonymi do obrotu zgodnie z Ustawą z dnia 6 września 2001r. Prawo Farmaceutyczne  ( Dz. U. z 2019r., poz. 499, 399,1495, 1542, 1556, 1590).</w:t>
      </w:r>
    </w:p>
    <w:p w:rsidR="003E09AF" w:rsidRPr="00D877FC" w:rsidRDefault="003E09AF" w:rsidP="003E09AF">
      <w:pPr>
        <w:ind w:left="284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E09AF" w:rsidRPr="00D877FC" w:rsidRDefault="003E09AF" w:rsidP="003E09AF">
      <w:pPr>
        <w:jc w:val="both"/>
        <w:rPr>
          <w:rFonts w:ascii="Times New Roman" w:hAnsi="Times New Roman" w:cs="Times New Roman"/>
          <w:bCs w:val="0"/>
          <w:color w:val="auto"/>
        </w:rPr>
      </w:pPr>
      <w:r w:rsidRPr="00D877FC">
        <w:rPr>
          <w:rFonts w:ascii="Times New Roman" w:hAnsi="Times New Roman" w:cs="Times New Roman"/>
          <w:bCs w:val="0"/>
          <w:color w:val="auto"/>
        </w:rPr>
        <w:t>c)dotyczy  Części  nr  7*, 8*, 9*, 10*, 11* 12*13*</w:t>
      </w:r>
    </w:p>
    <w:p w:rsidR="003E09AF" w:rsidRPr="00D877FC" w:rsidRDefault="003E09AF" w:rsidP="003E09AF">
      <w:pPr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Cs w:val="0"/>
          <w:color w:val="auto"/>
        </w:rPr>
        <w:t xml:space="preserve">     1) </w:t>
      </w:r>
      <w:r w:rsidRPr="00D877FC">
        <w:rPr>
          <w:rFonts w:ascii="Times New Roman" w:hAnsi="Times New Roman" w:cs="Times New Roman"/>
          <w:b w:val="0"/>
          <w:bCs w:val="0"/>
          <w:color w:val="auto"/>
        </w:rPr>
        <w:t xml:space="preserve">oferowane przedmioty zamówienia w części ......................................... są wyrobami  medycznymi, zgodnie z Ustawą z dnia 20 maja 2010r. o wyrobach medycznych ( tj. </w:t>
      </w:r>
      <w:proofErr w:type="spellStart"/>
      <w:r w:rsidRPr="00D877FC">
        <w:rPr>
          <w:rFonts w:ascii="Times New Roman" w:hAnsi="Times New Roman" w:cs="Times New Roman"/>
          <w:b w:val="0"/>
          <w:bCs w:val="0"/>
          <w:color w:val="auto"/>
        </w:rPr>
        <w:t>Dz.U</w:t>
      </w:r>
      <w:proofErr w:type="spellEnd"/>
      <w:r w:rsidRPr="00D877FC">
        <w:rPr>
          <w:rFonts w:ascii="Times New Roman" w:hAnsi="Times New Roman" w:cs="Times New Roman"/>
          <w:b w:val="0"/>
          <w:bCs w:val="0"/>
          <w:color w:val="auto"/>
        </w:rPr>
        <w:t>. z 2019r. oz. 175), spełniają wymagania  zasadnicze  oraz są wprowadzone do obrotu i użycia  zgodnie z przepisami tej ustawy.</w:t>
      </w:r>
    </w:p>
    <w:p w:rsidR="003E09AF" w:rsidRPr="00D877FC" w:rsidRDefault="003E09AF" w:rsidP="003E09AF">
      <w:p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b w:val="0"/>
          <w:color w:val="FF0000"/>
          <w:shd w:val="clear" w:color="auto" w:fill="FFFFFF"/>
        </w:rPr>
      </w:pPr>
      <w:r w:rsidRPr="00D877FC">
        <w:rPr>
          <w:rFonts w:ascii="Times New Roman" w:hAnsi="Times New Roman" w:cs="Times New Roman"/>
          <w:bCs w:val="0"/>
          <w:color w:val="FF0000"/>
        </w:rPr>
        <w:t>2)</w:t>
      </w:r>
      <w:r w:rsidRPr="00D877FC">
        <w:rPr>
          <w:rFonts w:ascii="Times New Roman" w:hAnsi="Times New Roman" w:cs="Times New Roman"/>
          <w:bCs w:val="0"/>
          <w:color w:val="FF0000"/>
        </w:rPr>
        <w:tab/>
      </w:r>
      <w:r w:rsidRPr="00D877FC">
        <w:rPr>
          <w:rFonts w:ascii="Times New Roman" w:hAnsi="Times New Roman" w:cs="Times New Roman"/>
          <w:b w:val="0"/>
          <w:bCs w:val="0"/>
          <w:color w:val="FF0000"/>
        </w:rPr>
        <w:t xml:space="preserve">oferowane przedmioty zamówienia </w:t>
      </w:r>
      <w:r w:rsidRPr="00D877FC">
        <w:rPr>
          <w:rFonts w:ascii="Times New Roman" w:hAnsi="Times New Roman"/>
          <w:color w:val="FF0000"/>
        </w:rPr>
        <w:t xml:space="preserve">w części 8 są także produktem </w:t>
      </w:r>
      <w:proofErr w:type="spellStart"/>
      <w:r w:rsidRPr="00D877FC">
        <w:rPr>
          <w:rFonts w:ascii="Times New Roman" w:hAnsi="Times New Roman"/>
          <w:color w:val="FF0000"/>
        </w:rPr>
        <w:t>biobójczym</w:t>
      </w:r>
      <w:proofErr w:type="spellEnd"/>
      <w:r w:rsidRPr="00D877FC">
        <w:rPr>
          <w:rFonts w:ascii="Times New Roman" w:hAnsi="Times New Roman"/>
          <w:color w:val="FF0000"/>
        </w:rPr>
        <w:t xml:space="preserve"> </w:t>
      </w:r>
      <w:r w:rsidRPr="00D877FC">
        <w:rPr>
          <w:rFonts w:ascii="Times New Roman" w:hAnsi="Times New Roman" w:cs="Times New Roman"/>
          <w:b w:val="0"/>
          <w:color w:val="FF0000"/>
        </w:rPr>
        <w:t xml:space="preserve">posiadającym </w:t>
      </w:r>
      <w:r w:rsidRPr="00D877FC">
        <w:rPr>
          <w:rFonts w:ascii="Times New Roman" w:hAnsi="Times New Roman" w:cs="Times New Roman"/>
          <w:b w:val="0"/>
          <w:color w:val="FF0000"/>
          <w:shd w:val="clear" w:color="auto" w:fill="FFFFFF"/>
        </w:rPr>
        <w:t xml:space="preserve">pozwolenie Prezesa Urzędu Rejestracji Produktów Leczniczych, Wyrobów Medycznych i Produktów </w:t>
      </w:r>
      <w:proofErr w:type="spellStart"/>
      <w:r w:rsidRPr="00D877FC">
        <w:rPr>
          <w:rFonts w:ascii="Times New Roman" w:hAnsi="Times New Roman" w:cs="Times New Roman"/>
          <w:b w:val="0"/>
          <w:color w:val="FF0000"/>
          <w:shd w:val="clear" w:color="auto" w:fill="FFFFFF"/>
        </w:rPr>
        <w:t>Biobójczych</w:t>
      </w:r>
      <w:proofErr w:type="spellEnd"/>
      <w:r w:rsidRPr="00D877FC">
        <w:rPr>
          <w:rFonts w:ascii="Times New Roman" w:hAnsi="Times New Roman" w:cs="Times New Roman"/>
          <w:b w:val="0"/>
          <w:color w:val="FF0000"/>
          <w:shd w:val="clear" w:color="auto" w:fill="FFFFFF"/>
        </w:rPr>
        <w:t xml:space="preserve"> na wprowadzanie do obrotu oraz wpis do Rejestru Produktów </w:t>
      </w:r>
      <w:proofErr w:type="spellStart"/>
      <w:r w:rsidRPr="00D877FC">
        <w:rPr>
          <w:rFonts w:ascii="Times New Roman" w:hAnsi="Times New Roman" w:cs="Times New Roman"/>
          <w:b w:val="0"/>
          <w:color w:val="FF0000"/>
          <w:shd w:val="clear" w:color="auto" w:fill="FFFFFF"/>
        </w:rPr>
        <w:t>Biobójczych</w:t>
      </w:r>
      <w:proofErr w:type="spellEnd"/>
      <w:r w:rsidRPr="00D877FC">
        <w:rPr>
          <w:rFonts w:ascii="Times New Roman" w:hAnsi="Times New Roman" w:cs="Times New Roman"/>
          <w:b w:val="0"/>
          <w:color w:val="FF0000"/>
          <w:shd w:val="clear" w:color="auto" w:fill="FFFFFF"/>
        </w:rPr>
        <w:t>.</w:t>
      </w:r>
    </w:p>
    <w:p w:rsidR="003E09AF" w:rsidRPr="00D877FC" w:rsidRDefault="003E09AF" w:rsidP="003E09AF">
      <w:p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E09AF" w:rsidRPr="00D877FC" w:rsidRDefault="003E09AF" w:rsidP="003E09AF">
      <w:pPr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color w:val="auto"/>
        </w:rPr>
        <w:t xml:space="preserve">Kserokopie stosowanych dokumentów wynikających z powyższych przepisów oraz wymagań w nich określonych, w przypadku wyboru najkorzystniejszej oferty Wykonawca dostarczy Kierownikowi Apteki na każde żądanie w trakcie realizacji umowy w terminie do 4 dni od daty wezwania. Przedstawione  dokumenty będą potwierdzone  „ za zgodność z oryginałem”. </w:t>
      </w:r>
    </w:p>
    <w:p w:rsidR="003E09AF" w:rsidRPr="00D877FC" w:rsidRDefault="003E09AF" w:rsidP="003E09AF">
      <w:pPr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E09AF" w:rsidRPr="00D877FC" w:rsidRDefault="003E09AF" w:rsidP="003E09AF">
      <w:pPr>
        <w:tabs>
          <w:tab w:val="left" w:pos="540"/>
          <w:tab w:val="right" w:pos="9072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color w:val="auto"/>
        </w:rPr>
        <w:t>W przypadkach spornych Zamawiający może wezwać Wykonawcę do złożenia dowodów lub oświadczeń  potwierdzających zgodność oferowanych przedmiotów zamówienia z opisem  zawartym w formularzach asortymentowo– cenowych.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540" w:hanging="540"/>
        <w:rPr>
          <w:rFonts w:ascii="Times New Roman" w:hAnsi="Times New Roman" w:cs="Times New Roman"/>
          <w:b w:val="0"/>
          <w:bCs w:val="0"/>
          <w:iCs/>
          <w:color w:val="auto"/>
        </w:rPr>
      </w:pP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ind w:left="6521" w:hanging="6353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lastRenderedPageBreak/>
        <w:t>.......................... dnia .........................</w:t>
      </w:r>
      <w:r w:rsidRPr="00D877FC">
        <w:rPr>
          <w:rFonts w:ascii="Times New Roman" w:hAnsi="Times New Roman" w:cs="Times New Roman"/>
          <w:b w:val="0"/>
          <w:bCs w:val="0"/>
          <w:color w:val="auto"/>
        </w:rPr>
        <w:tab/>
      </w:r>
      <w:r w:rsidRPr="00D877FC">
        <w:rPr>
          <w:rFonts w:ascii="Times New Roman" w:hAnsi="Times New Roman" w:cs="Times New Roman"/>
          <w:b w:val="0"/>
          <w:bCs w:val="0"/>
          <w:color w:val="auto"/>
        </w:rPr>
        <w:tab/>
        <w:t>..........................................</w:t>
      </w:r>
    </w:p>
    <w:p w:rsidR="003E09AF" w:rsidRPr="00D877FC" w:rsidRDefault="00D22342" w:rsidP="003E09AF">
      <w:pPr>
        <w:tabs>
          <w:tab w:val="left" w:pos="540"/>
          <w:tab w:val="right" w:pos="9072"/>
        </w:tabs>
        <w:ind w:left="2127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 xml:space="preserve">                                   </w:t>
      </w:r>
      <w:r w:rsidR="003E09AF" w:rsidRPr="00D877FC">
        <w:rPr>
          <w:rFonts w:ascii="Times New Roman" w:hAnsi="Times New Roman" w:cs="Times New Roman"/>
          <w:b w:val="0"/>
          <w:bCs w:val="0"/>
          <w:iCs/>
          <w:color w:val="auto"/>
        </w:rPr>
        <w:t>( podpis) osoby (osób)</w:t>
      </w:r>
    </w:p>
    <w:p w:rsidR="003E09AF" w:rsidRPr="00D877FC" w:rsidRDefault="003E09AF" w:rsidP="003E09AF">
      <w:pPr>
        <w:tabs>
          <w:tab w:val="left" w:pos="540"/>
          <w:tab w:val="right" w:pos="9072"/>
        </w:tabs>
        <w:ind w:left="2127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 xml:space="preserve">                                         uprawnionej (</w:t>
      </w:r>
      <w:proofErr w:type="spellStart"/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ych</w:t>
      </w:r>
      <w:proofErr w:type="spellEnd"/>
      <w:r w:rsidRPr="00D877FC">
        <w:rPr>
          <w:rFonts w:ascii="Times New Roman" w:hAnsi="Times New Roman" w:cs="Times New Roman"/>
          <w:b w:val="0"/>
          <w:bCs w:val="0"/>
          <w:iCs/>
          <w:color w:val="auto"/>
        </w:rPr>
        <w:t>) do reprezentowania  Wykonawcy</w:t>
      </w:r>
    </w:p>
    <w:p w:rsidR="003E09AF" w:rsidRPr="00D877FC" w:rsidRDefault="003E09AF" w:rsidP="003E09AF">
      <w:pPr>
        <w:tabs>
          <w:tab w:val="left" w:pos="540"/>
          <w:tab w:val="center" w:pos="4536"/>
          <w:tab w:val="right" w:pos="9072"/>
        </w:tabs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i/>
          <w:color w:val="auto"/>
        </w:rPr>
        <w:tab/>
      </w:r>
      <w:r w:rsidRPr="00D877FC">
        <w:rPr>
          <w:rFonts w:ascii="Times New Roman" w:hAnsi="Times New Roman" w:cs="Times New Roman"/>
          <w:b w:val="0"/>
          <w:bCs w:val="0"/>
          <w:i/>
          <w:color w:val="auto"/>
        </w:rPr>
        <w:tab/>
      </w:r>
    </w:p>
    <w:p w:rsidR="003E09AF" w:rsidRPr="00D877FC" w:rsidRDefault="003E09AF" w:rsidP="003E09AF">
      <w:pPr>
        <w:tabs>
          <w:tab w:val="left" w:pos="540"/>
          <w:tab w:val="right" w:pos="9072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color w:val="auto"/>
        </w:rPr>
        <w:t>Uwaga:</w:t>
      </w:r>
    </w:p>
    <w:p w:rsidR="003E09AF" w:rsidRPr="00D877FC" w:rsidRDefault="003E09AF" w:rsidP="003E09AF">
      <w:pPr>
        <w:tabs>
          <w:tab w:val="left" w:pos="540"/>
          <w:tab w:val="right" w:pos="9072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877FC">
        <w:rPr>
          <w:rFonts w:ascii="Times New Roman" w:hAnsi="Times New Roman" w:cs="Times New Roman"/>
          <w:b w:val="0"/>
          <w:bCs w:val="0"/>
          <w:color w:val="auto"/>
        </w:rPr>
        <w:t>*) – wypełnia Wykonawca  zgodnie  z treścią oferty, niepotrzebne skreślić.</w:t>
      </w:r>
    </w:p>
    <w:p w:rsidR="003E09AF" w:rsidRPr="00D877FC" w:rsidRDefault="003E09AF" w:rsidP="003E09AF">
      <w:pPr>
        <w:spacing w:line="36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3E09AF" w:rsidRPr="00D877FC" w:rsidRDefault="003E09AF" w:rsidP="003E09AF">
      <w:pPr>
        <w:spacing w:line="36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3E09AF" w:rsidRDefault="003E09AF" w:rsidP="003E09AF">
      <w:pPr>
        <w:jc w:val="both"/>
        <w:rPr>
          <w:rFonts w:ascii="Times New Roman" w:hAnsi="Times New Roman"/>
        </w:rPr>
      </w:pPr>
    </w:p>
    <w:p w:rsidR="003E09AF" w:rsidRPr="009E0438" w:rsidRDefault="003E09AF" w:rsidP="003E09AF">
      <w:pPr>
        <w:jc w:val="both"/>
        <w:rPr>
          <w:rFonts w:ascii="Times New Roman" w:hAnsi="Times New Roman"/>
        </w:rPr>
      </w:pPr>
    </w:p>
    <w:p w:rsidR="00EF0B5E" w:rsidRDefault="00EF0B5E"/>
    <w:sectPr w:rsidR="00EF0B5E" w:rsidSect="009C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9AF"/>
    <w:rsid w:val="003E09AF"/>
    <w:rsid w:val="00B35656"/>
    <w:rsid w:val="00D22342"/>
    <w:rsid w:val="00E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AF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2</cp:revision>
  <dcterms:created xsi:type="dcterms:W3CDTF">2020-08-31T07:28:00Z</dcterms:created>
  <dcterms:modified xsi:type="dcterms:W3CDTF">2020-09-01T06:27:00Z</dcterms:modified>
</cp:coreProperties>
</file>